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72D2" w:rsidRDefault="00A972D2" w:rsidP="00A972D2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A972D2" w:rsidRPr="00B971B6" w:rsidRDefault="00A972D2" w:rsidP="00A972D2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VARILHES n° 33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972D2" w:rsidTr="00C465E5">
        <w:trPr>
          <w:trHeight w:val="567"/>
        </w:trPr>
        <w:tc>
          <w:tcPr>
            <w:tcW w:w="9062" w:type="dxa"/>
          </w:tcPr>
          <w:p w:rsidR="00A972D2" w:rsidRDefault="00A972D2" w:rsidP="00C465E5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A972D2" w:rsidRPr="00A972D2" w:rsidRDefault="00A972D2" w:rsidP="00A972D2">
            <w:pPr>
              <w:pStyle w:val="Paragraphedeliste"/>
              <w:numPr>
                <w:ilvl w:val="0"/>
                <w:numId w:val="1"/>
              </w:numPr>
            </w:pPr>
            <w:proofErr w:type="spellStart"/>
            <w:r w:rsidRPr="00A972D2">
              <w:rPr>
                <w:b/>
              </w:rPr>
              <w:t>Malléon</w:t>
            </w:r>
            <w:proofErr w:type="spellEnd"/>
            <w:r w:rsidRPr="00A972D2">
              <w:t xml:space="preserve"> – Col de la Croix - </w:t>
            </w:r>
            <w:r w:rsidRPr="00A972D2">
              <w:rPr>
                <w:b/>
              </w:rPr>
              <w:t xml:space="preserve">Du col de la Croix à </w:t>
            </w:r>
            <w:proofErr w:type="spellStart"/>
            <w:r w:rsidRPr="00A972D2">
              <w:rPr>
                <w:b/>
              </w:rPr>
              <w:t>Coussa</w:t>
            </w:r>
            <w:proofErr w:type="spellEnd"/>
            <w:r w:rsidRPr="00A972D2">
              <w:rPr>
                <w:b/>
              </w:rPr>
              <w:t xml:space="preserve"> par le col de </w:t>
            </w:r>
            <w:proofErr w:type="spellStart"/>
            <w:r w:rsidRPr="00A972D2">
              <w:rPr>
                <w:b/>
              </w:rPr>
              <w:t>Seix</w:t>
            </w:r>
            <w:proofErr w:type="spellEnd"/>
          </w:p>
          <w:p w:rsidR="00A972D2" w:rsidRPr="009E0498" w:rsidRDefault="00A972D2" w:rsidP="00C465E5">
            <w:pPr>
              <w:rPr>
                <w:sz w:val="24"/>
                <w:szCs w:val="24"/>
              </w:rPr>
            </w:pPr>
          </w:p>
        </w:tc>
      </w:tr>
      <w:tr w:rsidR="00A972D2" w:rsidTr="00C465E5">
        <w:trPr>
          <w:trHeight w:val="567"/>
        </w:trPr>
        <w:tc>
          <w:tcPr>
            <w:tcW w:w="9062" w:type="dxa"/>
          </w:tcPr>
          <w:p w:rsidR="00A972D2" w:rsidRDefault="00A972D2" w:rsidP="00C465E5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A972D2" w:rsidRPr="00A972D2" w:rsidRDefault="00A972D2" w:rsidP="00C465E5">
            <w:pPr>
              <w:pStyle w:val="Paragraphedeliste"/>
              <w:numPr>
                <w:ilvl w:val="0"/>
                <w:numId w:val="1"/>
              </w:numPr>
            </w:pPr>
            <w:r w:rsidRPr="00A972D2">
              <w:t>17.07.2021 – C. Marin – 13 participants</w:t>
            </w:r>
            <w:r w:rsidR="008F25A1">
              <w:t xml:space="preserve"> (Reportage photos)</w:t>
            </w:r>
          </w:p>
          <w:p w:rsidR="00A972D2" w:rsidRPr="00E10100" w:rsidRDefault="00A972D2" w:rsidP="00C465E5">
            <w:pPr>
              <w:rPr>
                <w:sz w:val="24"/>
                <w:szCs w:val="24"/>
              </w:rPr>
            </w:pPr>
          </w:p>
        </w:tc>
      </w:tr>
      <w:tr w:rsidR="00A972D2" w:rsidTr="00C465E5">
        <w:trPr>
          <w:trHeight w:val="567"/>
        </w:trPr>
        <w:tc>
          <w:tcPr>
            <w:tcW w:w="9062" w:type="dxa"/>
          </w:tcPr>
          <w:p w:rsidR="00A972D2" w:rsidRDefault="00A972D2" w:rsidP="00C465E5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A972D2" w:rsidRPr="00A972D2" w:rsidRDefault="00A972D2" w:rsidP="00A972D2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A972D2">
              <w:t xml:space="preserve">Parcours </w:t>
            </w:r>
            <w:r w:rsidRPr="00A972D2">
              <w:rPr>
                <w:rFonts w:cstheme="minorHAnsi"/>
              </w:rPr>
              <w:t>"</w:t>
            </w:r>
            <w:r w:rsidRPr="00A972D2">
              <w:t>inventé</w:t>
            </w:r>
            <w:r w:rsidRPr="00A972D2">
              <w:rPr>
                <w:rFonts w:ascii="Calibri" w:hAnsi="Calibri" w:cs="Calibri"/>
              </w:rPr>
              <w:t>"</w:t>
            </w:r>
            <w:r w:rsidRPr="00A972D2">
              <w:t xml:space="preserve"> par Christine Marin</w:t>
            </w:r>
          </w:p>
          <w:p w:rsidR="00A972D2" w:rsidRPr="009E0498" w:rsidRDefault="00A972D2" w:rsidP="00C465E5">
            <w:pPr>
              <w:rPr>
                <w:sz w:val="24"/>
                <w:szCs w:val="24"/>
              </w:rPr>
            </w:pPr>
          </w:p>
        </w:tc>
      </w:tr>
      <w:tr w:rsidR="00A972D2" w:rsidTr="00C465E5">
        <w:trPr>
          <w:trHeight w:val="567"/>
        </w:trPr>
        <w:tc>
          <w:tcPr>
            <w:tcW w:w="9062" w:type="dxa"/>
          </w:tcPr>
          <w:p w:rsidR="00A972D2" w:rsidRDefault="00A972D2" w:rsidP="00C465E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A972D2" w:rsidRPr="00A67A69" w:rsidRDefault="00A67A69" w:rsidP="00C465E5">
            <w:pPr>
              <w:pStyle w:val="Paragraphedeliste"/>
              <w:numPr>
                <w:ilvl w:val="0"/>
                <w:numId w:val="1"/>
              </w:numPr>
            </w:pPr>
            <w:r w:rsidRPr="00A67A69">
              <w:t>Marcheur – 2h30 – 225 m – 8,5 km – ½ journée</w:t>
            </w:r>
            <w:r w:rsidR="00AB07E4">
              <w:t xml:space="preserve">               </w:t>
            </w:r>
            <w:r w:rsidR="00AB07E4">
              <w:t xml:space="preserve">Indice d’effort : 34  </w:t>
            </w:r>
            <w:r w:rsidR="00AB07E4">
              <w:rPr>
                <w:noProof/>
                <w:lang w:eastAsia="fr-FR"/>
              </w:rPr>
              <w:drawing>
                <wp:inline distT="0" distB="0" distL="0" distR="0">
                  <wp:extent cx="285750" cy="266700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72D2" w:rsidRPr="00E10100" w:rsidRDefault="00A972D2" w:rsidP="00C465E5">
            <w:pPr>
              <w:rPr>
                <w:b/>
                <w:sz w:val="24"/>
                <w:szCs w:val="24"/>
              </w:rPr>
            </w:pPr>
          </w:p>
        </w:tc>
      </w:tr>
      <w:tr w:rsidR="00A972D2" w:rsidTr="00C465E5">
        <w:trPr>
          <w:trHeight w:val="567"/>
        </w:trPr>
        <w:tc>
          <w:tcPr>
            <w:tcW w:w="9062" w:type="dxa"/>
          </w:tcPr>
          <w:p w:rsidR="00A972D2" w:rsidRDefault="00A972D2" w:rsidP="00C465E5">
            <w:r>
              <w:rPr>
                <w:b/>
                <w:sz w:val="24"/>
                <w:szCs w:val="24"/>
              </w:rPr>
              <w:t xml:space="preserve">Balisage : </w:t>
            </w:r>
            <w:r w:rsidR="00A67A69" w:rsidRPr="00D91E96">
              <w:t>Pas de balisage sauf quelques restes de balisage ancien jaune sur de courtes portions du parcours</w:t>
            </w:r>
            <w:r w:rsidR="00A67A69">
              <w:t xml:space="preserve"> en crête</w:t>
            </w:r>
            <w:r w:rsidR="00A67A69" w:rsidRPr="00D91E96">
              <w:t>.</w:t>
            </w:r>
          </w:p>
          <w:p w:rsidR="00A67A69" w:rsidRDefault="00A67A69" w:rsidP="00C465E5">
            <w:pPr>
              <w:rPr>
                <w:b/>
                <w:sz w:val="24"/>
                <w:szCs w:val="24"/>
              </w:rPr>
            </w:pPr>
          </w:p>
        </w:tc>
      </w:tr>
      <w:tr w:rsidR="00A972D2" w:rsidTr="00C465E5">
        <w:trPr>
          <w:trHeight w:val="567"/>
        </w:trPr>
        <w:tc>
          <w:tcPr>
            <w:tcW w:w="9062" w:type="dxa"/>
          </w:tcPr>
          <w:p w:rsidR="00A972D2" w:rsidRDefault="00A972D2" w:rsidP="00C465E5">
            <w:pPr>
              <w:jc w:val="both"/>
              <w:rPr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A972D2" w:rsidRPr="009E0498" w:rsidRDefault="00A972D2" w:rsidP="00C465E5">
            <w:pPr>
              <w:rPr>
                <w:sz w:val="24"/>
                <w:szCs w:val="24"/>
              </w:rPr>
            </w:pPr>
          </w:p>
        </w:tc>
      </w:tr>
      <w:tr w:rsidR="00A972D2" w:rsidTr="00C465E5">
        <w:trPr>
          <w:trHeight w:val="567"/>
        </w:trPr>
        <w:tc>
          <w:tcPr>
            <w:tcW w:w="9062" w:type="dxa"/>
          </w:tcPr>
          <w:p w:rsidR="00A972D2" w:rsidRPr="00233651" w:rsidRDefault="00A972D2" w:rsidP="00C465E5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A67A69" w:rsidRDefault="00A67A69" w:rsidP="00A67A69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 belle descente vers </w:t>
            </w:r>
            <w:proofErr w:type="spellStart"/>
            <w:r>
              <w:rPr>
                <w:sz w:val="24"/>
                <w:szCs w:val="24"/>
              </w:rPr>
              <w:t>Coussa</w:t>
            </w:r>
            <w:proofErr w:type="spellEnd"/>
            <w:r>
              <w:rPr>
                <w:sz w:val="24"/>
                <w:szCs w:val="24"/>
              </w:rPr>
              <w:t xml:space="preserve"> avec une jolie vue sur la vallée de l’Ariège et les coteaux</w:t>
            </w:r>
          </w:p>
          <w:p w:rsidR="00A972D2" w:rsidRPr="008F25A1" w:rsidRDefault="00A67A69" w:rsidP="00C465E5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8F25A1">
              <w:rPr>
                <w:sz w:val="24"/>
                <w:szCs w:val="24"/>
              </w:rPr>
              <w:t xml:space="preserve">Le passage en crête </w:t>
            </w:r>
            <w:r w:rsidR="008F25A1" w:rsidRPr="008F25A1">
              <w:rPr>
                <w:sz w:val="24"/>
                <w:szCs w:val="24"/>
              </w:rPr>
              <w:t>du col de la Croix jusqu’au-delà du</w:t>
            </w:r>
            <w:r w:rsidRPr="008F25A1">
              <w:rPr>
                <w:sz w:val="24"/>
                <w:szCs w:val="24"/>
              </w:rPr>
              <w:t xml:space="preserve"> col de </w:t>
            </w:r>
            <w:proofErr w:type="spellStart"/>
            <w:r w:rsidRPr="008F25A1">
              <w:rPr>
                <w:sz w:val="24"/>
                <w:szCs w:val="24"/>
              </w:rPr>
              <w:t>Seix</w:t>
            </w:r>
            <w:proofErr w:type="spellEnd"/>
            <w:r w:rsidR="008F25A1" w:rsidRPr="008F25A1">
              <w:rPr>
                <w:sz w:val="24"/>
                <w:szCs w:val="24"/>
              </w:rPr>
              <w:t xml:space="preserve"> avec de beaux points de vue sur la montagne.</w:t>
            </w:r>
          </w:p>
          <w:p w:rsidR="00A972D2" w:rsidRPr="009E0498" w:rsidRDefault="00A972D2" w:rsidP="00C465E5">
            <w:pPr>
              <w:rPr>
                <w:sz w:val="24"/>
                <w:szCs w:val="24"/>
              </w:rPr>
            </w:pPr>
          </w:p>
        </w:tc>
      </w:tr>
      <w:tr w:rsidR="00A972D2" w:rsidTr="00C465E5">
        <w:trPr>
          <w:trHeight w:val="567"/>
        </w:trPr>
        <w:tc>
          <w:tcPr>
            <w:tcW w:w="9062" w:type="dxa"/>
          </w:tcPr>
          <w:p w:rsidR="00A972D2" w:rsidRPr="00233651" w:rsidRDefault="00A972D2" w:rsidP="00C465E5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93879">
              <w:t xml:space="preserve">Oui </w:t>
            </w:r>
          </w:p>
          <w:p w:rsidR="00A972D2" w:rsidRPr="00893879" w:rsidRDefault="00A972D2" w:rsidP="00C465E5">
            <w:pPr>
              <w:ind w:left="360"/>
              <w:rPr>
                <w:sz w:val="24"/>
                <w:szCs w:val="24"/>
              </w:rPr>
            </w:pPr>
          </w:p>
        </w:tc>
      </w:tr>
      <w:tr w:rsidR="00A972D2" w:rsidTr="00C465E5">
        <w:trPr>
          <w:trHeight w:val="567"/>
        </w:trPr>
        <w:tc>
          <w:tcPr>
            <w:tcW w:w="9062" w:type="dxa"/>
          </w:tcPr>
          <w:p w:rsidR="00A972D2" w:rsidRPr="009E0498" w:rsidRDefault="00A972D2" w:rsidP="00C465E5">
            <w:pPr>
              <w:rPr>
                <w:b/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A67A69" w:rsidRPr="00E44B6F">
              <w:t>9 km</w:t>
            </w:r>
          </w:p>
          <w:p w:rsidR="00A972D2" w:rsidRDefault="00A972D2" w:rsidP="00C465E5">
            <w:pPr>
              <w:rPr>
                <w:sz w:val="24"/>
                <w:szCs w:val="24"/>
              </w:rPr>
            </w:pPr>
          </w:p>
          <w:p w:rsidR="00A972D2" w:rsidRPr="009E0498" w:rsidRDefault="00A972D2" w:rsidP="00C465E5">
            <w:pPr>
              <w:rPr>
                <w:sz w:val="24"/>
                <w:szCs w:val="24"/>
              </w:rPr>
            </w:pPr>
          </w:p>
        </w:tc>
      </w:tr>
      <w:tr w:rsidR="00A972D2" w:rsidTr="00C465E5">
        <w:trPr>
          <w:trHeight w:val="567"/>
        </w:trPr>
        <w:tc>
          <w:tcPr>
            <w:tcW w:w="9062" w:type="dxa"/>
          </w:tcPr>
          <w:p w:rsidR="00A972D2" w:rsidRDefault="00A972D2" w:rsidP="00C465E5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A972D2" w:rsidRDefault="00A972D2" w:rsidP="00C465E5">
            <w:pPr>
              <w:rPr>
                <w:b/>
                <w:sz w:val="24"/>
                <w:szCs w:val="24"/>
              </w:rPr>
            </w:pPr>
          </w:p>
          <w:p w:rsidR="00A972D2" w:rsidRPr="009A1419" w:rsidRDefault="00A972D2" w:rsidP="00C465E5">
            <w:pPr>
              <w:rPr>
                <w:b/>
                <w:sz w:val="24"/>
                <w:szCs w:val="24"/>
              </w:rPr>
            </w:pPr>
          </w:p>
          <w:p w:rsidR="00A972D2" w:rsidRDefault="00A972D2" w:rsidP="00C465E5">
            <w:pPr>
              <w:rPr>
                <w:sz w:val="24"/>
                <w:szCs w:val="24"/>
              </w:rPr>
            </w:pPr>
          </w:p>
          <w:p w:rsidR="00A972D2" w:rsidRPr="00836791" w:rsidRDefault="00A972D2" w:rsidP="00C465E5">
            <w:pPr>
              <w:rPr>
                <w:sz w:val="24"/>
                <w:szCs w:val="24"/>
              </w:rPr>
            </w:pPr>
          </w:p>
        </w:tc>
      </w:tr>
    </w:tbl>
    <w:p w:rsidR="00A972D2" w:rsidRPr="00893879" w:rsidRDefault="00A972D2" w:rsidP="00A972D2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A972D2" w:rsidRDefault="00A972D2" w:rsidP="00A972D2">
      <w:r>
        <w:t xml:space="preserve">Date de la dernière mise à jour : </w:t>
      </w:r>
      <w:r w:rsidR="00A67A69" w:rsidRPr="00A67A69">
        <w:rPr>
          <w:b/>
        </w:rPr>
        <w:t>1</w:t>
      </w:r>
      <w:r w:rsidR="00AB07E4">
        <w:rPr>
          <w:b/>
        </w:rPr>
        <w:t>7</w:t>
      </w:r>
      <w:r w:rsidR="00A67A69" w:rsidRPr="00A67A69">
        <w:rPr>
          <w:b/>
        </w:rPr>
        <w:t xml:space="preserve"> novembre 2021</w:t>
      </w:r>
    </w:p>
    <w:p w:rsidR="00A972D2" w:rsidRDefault="00A972D2" w:rsidP="00A972D2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A972D2" w:rsidRPr="00FF2AF5" w:rsidRDefault="00A972D2" w:rsidP="00A972D2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lastRenderedPageBreak/>
        <w:t>La carte</w:t>
      </w:r>
    </w:p>
    <w:p w:rsidR="008F25A1" w:rsidRDefault="00AB07E4" w:rsidP="00A972D2">
      <w:r>
        <w:rPr>
          <w:noProof/>
          <w:lang w:eastAsia="fr-FR"/>
        </w:rPr>
        <w:drawing>
          <wp:inline distT="0" distB="0" distL="0" distR="0">
            <wp:extent cx="5753100" cy="424815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7E4" w:rsidRDefault="00AB07E4" w:rsidP="00A972D2">
      <w:r>
        <w:rPr>
          <w:noProof/>
          <w:lang w:eastAsia="fr-FR"/>
        </w:rPr>
        <w:drawing>
          <wp:inline distT="0" distB="0" distL="0" distR="0">
            <wp:extent cx="5753100" cy="211455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72264" w:rsidRDefault="008F25A1" w:rsidP="008F25A1">
      <w:pPr>
        <w:jc w:val="center"/>
      </w:pPr>
      <w:r>
        <w:rPr>
          <w:noProof/>
          <w:lang w:eastAsia="fr-FR"/>
        </w:rPr>
        <w:drawing>
          <wp:inline distT="0" distB="0" distL="0" distR="0" wp14:anchorId="3E6E54C0" wp14:editId="248DCA03">
            <wp:extent cx="5057775" cy="2105025"/>
            <wp:effectExtent l="0" t="0" r="9525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448" t="11968" r="5754" b="7882"/>
                    <a:stretch/>
                  </pic:blipFill>
                  <pic:spPr bwMode="auto">
                    <a:xfrm>
                      <a:off x="0" y="0"/>
                      <a:ext cx="5057775" cy="21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5A1" w:rsidRPr="008F25A1" w:rsidRDefault="008F25A1" w:rsidP="008F25A1">
      <w:pPr>
        <w:jc w:val="center"/>
        <w:rPr>
          <w:i/>
          <w:sz w:val="18"/>
          <w:szCs w:val="18"/>
        </w:rPr>
      </w:pPr>
      <w:r w:rsidRPr="008F25A1">
        <w:rPr>
          <w:i/>
          <w:sz w:val="18"/>
          <w:szCs w:val="18"/>
        </w:rPr>
        <w:t>Juillet 20</w:t>
      </w:r>
      <w:r w:rsidR="00AB07E4">
        <w:rPr>
          <w:i/>
          <w:sz w:val="18"/>
          <w:szCs w:val="18"/>
        </w:rPr>
        <w:t>21</w:t>
      </w:r>
      <w:r w:rsidRPr="008F25A1">
        <w:rPr>
          <w:i/>
          <w:sz w:val="18"/>
          <w:szCs w:val="18"/>
        </w:rPr>
        <w:t> : Des ombrages appréciés</w:t>
      </w:r>
    </w:p>
    <w:sectPr w:rsidR="008F25A1" w:rsidRPr="008F25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C12DC8"/>
    <w:multiLevelType w:val="hybridMultilevel"/>
    <w:tmpl w:val="9FF2AF30"/>
    <w:lvl w:ilvl="0" w:tplc="A67A092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EC0764"/>
    <w:multiLevelType w:val="hybridMultilevel"/>
    <w:tmpl w:val="F48C5D6A"/>
    <w:lvl w:ilvl="0" w:tplc="F0DE1FB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2D2"/>
    <w:rsid w:val="00872264"/>
    <w:rsid w:val="008F25A1"/>
    <w:rsid w:val="00A67A69"/>
    <w:rsid w:val="00A972D2"/>
    <w:rsid w:val="00AB0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42BAEF-607F-4EDD-A949-B25A00915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72D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972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A972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210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3</cp:revision>
  <dcterms:created xsi:type="dcterms:W3CDTF">2021-11-11T09:17:00Z</dcterms:created>
  <dcterms:modified xsi:type="dcterms:W3CDTF">2021-11-17T20:48:00Z</dcterms:modified>
</cp:coreProperties>
</file>