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1A4" w:rsidRDefault="00EB51A4" w:rsidP="00EB51A4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EB51A4" w:rsidRPr="00B971B6" w:rsidRDefault="00EB51A4" w:rsidP="00EB51A4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FOIX n° 155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B51A4" w:rsidTr="00F91588">
        <w:trPr>
          <w:trHeight w:val="567"/>
        </w:trPr>
        <w:tc>
          <w:tcPr>
            <w:tcW w:w="9062" w:type="dxa"/>
          </w:tcPr>
          <w:p w:rsidR="00EB51A4" w:rsidRDefault="00EB51A4" w:rsidP="00F91588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EB51A4" w:rsidRDefault="00EB51A4" w:rsidP="00EB51A4">
            <w:pPr>
              <w:pStyle w:val="Paragraphedeliste"/>
              <w:numPr>
                <w:ilvl w:val="0"/>
                <w:numId w:val="3"/>
              </w:numPr>
              <w:rPr>
                <w:sz w:val="24"/>
                <w:szCs w:val="24"/>
              </w:rPr>
            </w:pPr>
            <w:proofErr w:type="spellStart"/>
            <w:r w:rsidRPr="00EB51A4">
              <w:rPr>
                <w:b/>
              </w:rPr>
              <w:t>Prayols</w:t>
            </w:r>
            <w:proofErr w:type="spellEnd"/>
            <w:r w:rsidRPr="00EB51A4">
              <w:rPr>
                <w:b/>
              </w:rPr>
              <w:t xml:space="preserve"> </w:t>
            </w:r>
            <w:r w:rsidRPr="00D34BAE">
              <w:t xml:space="preserve">– Parking de la mairie – </w:t>
            </w:r>
            <w:proofErr w:type="spellStart"/>
            <w:r w:rsidRPr="00EB51A4">
              <w:rPr>
                <w:b/>
              </w:rPr>
              <w:t>Stagnels</w:t>
            </w:r>
            <w:proofErr w:type="spellEnd"/>
            <w:r w:rsidRPr="00EB51A4">
              <w:rPr>
                <w:b/>
              </w:rPr>
              <w:t xml:space="preserve">, Le </w:t>
            </w:r>
            <w:proofErr w:type="spellStart"/>
            <w:r w:rsidRPr="00EB51A4">
              <w:rPr>
                <w:b/>
              </w:rPr>
              <w:t>Bartat</w:t>
            </w:r>
            <w:proofErr w:type="spellEnd"/>
            <w:r w:rsidRPr="00EB51A4">
              <w:rPr>
                <w:b/>
              </w:rPr>
              <w:t xml:space="preserve">, les cascades de La </w:t>
            </w:r>
            <w:proofErr w:type="spellStart"/>
            <w:r w:rsidRPr="00EB51A4">
              <w:rPr>
                <w:b/>
              </w:rPr>
              <w:t>Piche</w:t>
            </w:r>
            <w:proofErr w:type="spellEnd"/>
            <w:r w:rsidRPr="00EB51A4">
              <w:rPr>
                <w:b/>
              </w:rPr>
              <w:t xml:space="preserve"> et Les </w:t>
            </w:r>
            <w:proofErr w:type="spellStart"/>
            <w:r w:rsidRPr="00EB51A4">
              <w:rPr>
                <w:b/>
              </w:rPr>
              <w:t>Fages</w:t>
            </w:r>
            <w:proofErr w:type="spellEnd"/>
            <w:r w:rsidRPr="00EB51A4">
              <w:rPr>
                <w:b/>
              </w:rPr>
              <w:t xml:space="preserve"> en boucle depuis </w:t>
            </w:r>
            <w:proofErr w:type="spellStart"/>
            <w:r w:rsidRPr="00EB51A4">
              <w:rPr>
                <w:b/>
              </w:rPr>
              <w:t>Prayols</w:t>
            </w:r>
            <w:proofErr w:type="spellEnd"/>
            <w:r w:rsidRPr="00EB51A4">
              <w:rPr>
                <w:sz w:val="24"/>
                <w:szCs w:val="24"/>
              </w:rPr>
              <w:t xml:space="preserve"> </w:t>
            </w:r>
          </w:p>
          <w:p w:rsidR="00EB51A4" w:rsidRPr="00EB51A4" w:rsidRDefault="00EB51A4" w:rsidP="00EB51A4">
            <w:pPr>
              <w:pStyle w:val="Paragraphedeliste"/>
              <w:numPr>
                <w:ilvl w:val="0"/>
                <w:numId w:val="3"/>
              </w:numPr>
              <w:rPr>
                <w:sz w:val="24"/>
                <w:szCs w:val="24"/>
              </w:rPr>
            </w:pPr>
          </w:p>
        </w:tc>
      </w:tr>
      <w:tr w:rsidR="00EB51A4" w:rsidTr="00F91588">
        <w:trPr>
          <w:trHeight w:val="567"/>
        </w:trPr>
        <w:tc>
          <w:tcPr>
            <w:tcW w:w="9062" w:type="dxa"/>
          </w:tcPr>
          <w:p w:rsidR="00EB51A4" w:rsidRDefault="00EB51A4" w:rsidP="00F91588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EB51A4" w:rsidRPr="009A5E16" w:rsidRDefault="00EB51A4" w:rsidP="00F91588">
            <w:pPr>
              <w:pStyle w:val="Paragraphedeliste"/>
              <w:numPr>
                <w:ilvl w:val="0"/>
                <w:numId w:val="1"/>
              </w:numPr>
            </w:pPr>
            <w:r>
              <w:t>06</w:t>
            </w:r>
            <w:r w:rsidRPr="009A5E16">
              <w:t>.0</w:t>
            </w:r>
            <w:r>
              <w:t>1</w:t>
            </w:r>
            <w:r w:rsidRPr="009A5E16">
              <w:t>.202</w:t>
            </w:r>
            <w:r>
              <w:t>1</w:t>
            </w:r>
            <w:r w:rsidRPr="009A5E16">
              <w:t xml:space="preserve"> – J. Decker – </w:t>
            </w:r>
            <w:r>
              <w:t>26</w:t>
            </w:r>
            <w:r w:rsidRPr="009A5E16">
              <w:t xml:space="preserve"> participants</w:t>
            </w:r>
            <w:r>
              <w:t xml:space="preserve"> (Reportage photos)</w:t>
            </w:r>
          </w:p>
          <w:p w:rsidR="00EB51A4" w:rsidRPr="00E10100" w:rsidRDefault="00EB51A4" w:rsidP="00F91588">
            <w:pPr>
              <w:rPr>
                <w:sz w:val="24"/>
                <w:szCs w:val="24"/>
              </w:rPr>
            </w:pPr>
          </w:p>
        </w:tc>
      </w:tr>
      <w:tr w:rsidR="00EB51A4" w:rsidTr="00F91588">
        <w:trPr>
          <w:trHeight w:val="567"/>
        </w:trPr>
        <w:tc>
          <w:tcPr>
            <w:tcW w:w="9062" w:type="dxa"/>
          </w:tcPr>
          <w:p w:rsidR="00EB51A4" w:rsidRDefault="00EB51A4" w:rsidP="00F91588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EB51A4" w:rsidRPr="006D412E" w:rsidRDefault="00EB51A4" w:rsidP="00F91588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6D412E">
              <w:t xml:space="preserve">Itinéraire </w:t>
            </w:r>
            <w:r w:rsidRPr="006D412E">
              <w:rPr>
                <w:rFonts w:cstheme="minorHAnsi"/>
              </w:rPr>
              <w:t>"</w:t>
            </w:r>
            <w:r w:rsidRPr="006D412E">
              <w:t>inventé</w:t>
            </w:r>
            <w:r w:rsidRPr="006D412E">
              <w:rPr>
                <w:rFonts w:ascii="Calibri" w:hAnsi="Calibri" w:cs="Calibri"/>
              </w:rPr>
              <w:t>"</w:t>
            </w:r>
            <w:r w:rsidRPr="006D412E">
              <w:t xml:space="preserve"> par Jacky Decker</w:t>
            </w:r>
          </w:p>
          <w:p w:rsidR="00EB51A4" w:rsidRPr="009E0498" w:rsidRDefault="00EB51A4" w:rsidP="00F91588">
            <w:pPr>
              <w:rPr>
                <w:sz w:val="24"/>
                <w:szCs w:val="24"/>
              </w:rPr>
            </w:pPr>
          </w:p>
        </w:tc>
      </w:tr>
      <w:tr w:rsidR="00EB51A4" w:rsidTr="00F91588">
        <w:trPr>
          <w:trHeight w:val="567"/>
        </w:trPr>
        <w:tc>
          <w:tcPr>
            <w:tcW w:w="9062" w:type="dxa"/>
          </w:tcPr>
          <w:p w:rsidR="00EB51A4" w:rsidRDefault="00EB51A4" w:rsidP="00F9158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EB51A4" w:rsidRPr="007D2EBF" w:rsidRDefault="00EB51A4" w:rsidP="00F91588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6D412E">
              <w:t>Marcheur – 3h</w:t>
            </w:r>
            <w:r>
              <w:t>3</w:t>
            </w:r>
            <w:r w:rsidRPr="006D412E">
              <w:t xml:space="preserve">0 – </w:t>
            </w:r>
            <w:r>
              <w:t>57</w:t>
            </w:r>
            <w:r w:rsidRPr="006D412E">
              <w:t xml:space="preserve">0 m – </w:t>
            </w:r>
            <w:r>
              <w:t>10,2</w:t>
            </w:r>
            <w:r w:rsidRPr="006D412E">
              <w:t xml:space="preserve"> km -1/2 journée</w:t>
            </w:r>
            <w:r>
              <w:t xml:space="preserve">      </w:t>
            </w:r>
            <w:r w:rsidR="00E33CE6">
              <w:t>Indice d’effort </w:t>
            </w:r>
            <w:proofErr w:type="gramStart"/>
            <w:r w:rsidR="00E33CE6">
              <w:t>:  75</w:t>
            </w:r>
            <w:proofErr w:type="gramEnd"/>
            <w:r w:rsidR="00E33CE6">
              <w:t xml:space="preserve">  </w:t>
            </w:r>
            <w:r w:rsidR="00E33CE6">
              <w:rPr>
                <w:noProof/>
                <w:lang w:eastAsia="fr-FR"/>
              </w:rPr>
              <w:drawing>
                <wp:inline distT="0" distB="0" distL="0" distR="0">
                  <wp:extent cx="228600" cy="22860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51A4" w:rsidRPr="00E10100" w:rsidRDefault="00EB51A4" w:rsidP="00F91588">
            <w:pPr>
              <w:rPr>
                <w:b/>
                <w:sz w:val="24"/>
                <w:szCs w:val="24"/>
              </w:rPr>
            </w:pPr>
          </w:p>
        </w:tc>
      </w:tr>
      <w:tr w:rsidR="00EB51A4" w:rsidTr="00F91588">
        <w:trPr>
          <w:trHeight w:val="567"/>
        </w:trPr>
        <w:tc>
          <w:tcPr>
            <w:tcW w:w="9062" w:type="dxa"/>
          </w:tcPr>
          <w:p w:rsidR="00EB51A4" w:rsidRDefault="00EB51A4" w:rsidP="00442A2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442A2B">
              <w:t>Alternance de parties balisées en jaune et de parties non balisées</w:t>
            </w:r>
          </w:p>
        </w:tc>
      </w:tr>
      <w:tr w:rsidR="00EB51A4" w:rsidTr="00F91588">
        <w:trPr>
          <w:trHeight w:val="567"/>
        </w:trPr>
        <w:tc>
          <w:tcPr>
            <w:tcW w:w="9062" w:type="dxa"/>
          </w:tcPr>
          <w:p w:rsidR="00EB51A4" w:rsidRDefault="00EB51A4" w:rsidP="00F91588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EB51A4" w:rsidRPr="009E0498" w:rsidRDefault="00EB51A4" w:rsidP="00F91588">
            <w:pPr>
              <w:rPr>
                <w:sz w:val="24"/>
                <w:szCs w:val="24"/>
              </w:rPr>
            </w:pPr>
          </w:p>
        </w:tc>
      </w:tr>
      <w:tr w:rsidR="00EB51A4" w:rsidTr="00F91588">
        <w:trPr>
          <w:trHeight w:val="567"/>
        </w:trPr>
        <w:tc>
          <w:tcPr>
            <w:tcW w:w="9062" w:type="dxa"/>
          </w:tcPr>
          <w:p w:rsidR="00EB51A4" w:rsidRPr="00233651" w:rsidRDefault="00EB51A4" w:rsidP="00F91588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442A2B" w:rsidRPr="006D412E" w:rsidRDefault="00442A2B" w:rsidP="00442A2B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t xml:space="preserve">Les fontaines du village de </w:t>
            </w:r>
            <w:proofErr w:type="spellStart"/>
            <w:r>
              <w:t>Prayols</w:t>
            </w:r>
            <w:proofErr w:type="spellEnd"/>
            <w:r>
              <w:t xml:space="preserve"> et le four extérieur au 1</w:t>
            </w:r>
            <w:r w:rsidRPr="006D412E">
              <w:rPr>
                <w:vertAlign w:val="superscript"/>
              </w:rPr>
              <w:t>er</w:t>
            </w:r>
            <w:r>
              <w:t xml:space="preserve"> étage d’une maison donnant sur le ruisseau.</w:t>
            </w:r>
          </w:p>
          <w:p w:rsidR="00442A2B" w:rsidRDefault="00442A2B" w:rsidP="00F91588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>La cabane des chasseurs et l</w:t>
            </w:r>
            <w:r w:rsidR="001062A1">
              <w:t>a</w:t>
            </w:r>
            <w:r>
              <w:t xml:space="preserve"> maison forestière du </w:t>
            </w:r>
            <w:proofErr w:type="spellStart"/>
            <w:r>
              <w:t>Bartat</w:t>
            </w:r>
            <w:proofErr w:type="spellEnd"/>
          </w:p>
          <w:p w:rsidR="00442A2B" w:rsidRDefault="00442A2B" w:rsidP="00F91588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 xml:space="preserve">Le site de </w:t>
            </w:r>
            <w:proofErr w:type="spellStart"/>
            <w:r>
              <w:t>Stagnels</w:t>
            </w:r>
            <w:proofErr w:type="spellEnd"/>
            <w:r>
              <w:t xml:space="preserve"> (Point de vue)</w:t>
            </w:r>
          </w:p>
          <w:p w:rsidR="00EB51A4" w:rsidRPr="00BF1DB6" w:rsidRDefault="00EB51A4" w:rsidP="00F91588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BF1DB6">
              <w:t xml:space="preserve">Les </w:t>
            </w:r>
            <w:r w:rsidR="00442A2B">
              <w:t>deux</w:t>
            </w:r>
            <w:r w:rsidRPr="00BF1DB6">
              <w:t xml:space="preserve"> cascades</w:t>
            </w:r>
            <w:r w:rsidR="00442A2B">
              <w:t xml:space="preserve"> supérieures de La </w:t>
            </w:r>
            <w:proofErr w:type="spellStart"/>
            <w:r w:rsidR="00442A2B">
              <w:t>Piche</w:t>
            </w:r>
            <w:proofErr w:type="spellEnd"/>
          </w:p>
          <w:p w:rsidR="00EB51A4" w:rsidRPr="009E0498" w:rsidRDefault="00EB51A4" w:rsidP="00442A2B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</w:p>
        </w:tc>
      </w:tr>
      <w:tr w:rsidR="00EB51A4" w:rsidTr="00F91588">
        <w:trPr>
          <w:trHeight w:val="567"/>
        </w:trPr>
        <w:tc>
          <w:tcPr>
            <w:tcW w:w="9062" w:type="dxa"/>
          </w:tcPr>
          <w:p w:rsidR="00EB51A4" w:rsidRPr="00893879" w:rsidRDefault="00EB51A4" w:rsidP="00F91588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</w:tc>
      </w:tr>
      <w:tr w:rsidR="00EB51A4" w:rsidTr="00F91588">
        <w:trPr>
          <w:trHeight w:val="567"/>
        </w:trPr>
        <w:tc>
          <w:tcPr>
            <w:tcW w:w="9062" w:type="dxa"/>
          </w:tcPr>
          <w:p w:rsidR="00EB51A4" w:rsidRDefault="00EB51A4" w:rsidP="00F91588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BF1DB6">
              <w:t xml:space="preserve">19 km par la </w:t>
            </w:r>
            <w:r w:rsidRPr="00BF1DB6">
              <w:rPr>
                <w:rFonts w:cstheme="minorHAnsi"/>
              </w:rPr>
              <w:t>"</w:t>
            </w:r>
            <w:r w:rsidRPr="00BF1DB6">
              <w:t>4 voies</w:t>
            </w:r>
            <w:r w:rsidRPr="00BF1DB6">
              <w:rPr>
                <w:rFonts w:ascii="Calibri" w:hAnsi="Calibri" w:cs="Calibri"/>
              </w:rPr>
              <w:t>"</w:t>
            </w:r>
            <w:r w:rsidRPr="00BF1DB6">
              <w:t xml:space="preserve"> et </w:t>
            </w:r>
            <w:proofErr w:type="spellStart"/>
            <w:r w:rsidRPr="00BF1DB6">
              <w:t>Ginabat</w:t>
            </w:r>
            <w:proofErr w:type="spellEnd"/>
          </w:p>
          <w:p w:rsidR="00EB51A4" w:rsidRPr="009E0498" w:rsidRDefault="00EB51A4" w:rsidP="00F91588">
            <w:pPr>
              <w:rPr>
                <w:sz w:val="24"/>
                <w:szCs w:val="24"/>
              </w:rPr>
            </w:pPr>
          </w:p>
        </w:tc>
      </w:tr>
      <w:tr w:rsidR="00EB51A4" w:rsidTr="00F91588">
        <w:trPr>
          <w:trHeight w:val="567"/>
        </w:trPr>
        <w:tc>
          <w:tcPr>
            <w:tcW w:w="9062" w:type="dxa"/>
          </w:tcPr>
          <w:p w:rsidR="00EB51A4" w:rsidRDefault="00EB51A4" w:rsidP="00F91588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EB51A4" w:rsidRPr="00442A2B" w:rsidRDefault="00442A2B" w:rsidP="00F91588">
            <w:pPr>
              <w:pStyle w:val="Paragraphedeliste"/>
              <w:numPr>
                <w:ilvl w:val="0"/>
                <w:numId w:val="2"/>
              </w:numPr>
              <w:jc w:val="both"/>
              <w:rPr>
                <w:b/>
                <w:sz w:val="24"/>
                <w:szCs w:val="24"/>
              </w:rPr>
            </w:pPr>
            <w:r w:rsidRPr="00442A2B">
              <w:t xml:space="preserve">En 2021, ce parcours s’est effectué, en totalité, sur des chemins couverts d’une épaisse couche de neige (Voir reportage photos). </w:t>
            </w:r>
          </w:p>
          <w:p w:rsidR="00EB51A4" w:rsidRPr="009A1419" w:rsidRDefault="00EB51A4" w:rsidP="00F91588">
            <w:pPr>
              <w:rPr>
                <w:b/>
                <w:sz w:val="24"/>
                <w:szCs w:val="24"/>
              </w:rPr>
            </w:pPr>
          </w:p>
          <w:p w:rsidR="00EB51A4" w:rsidRDefault="00EB51A4" w:rsidP="00F91588">
            <w:pPr>
              <w:rPr>
                <w:sz w:val="24"/>
                <w:szCs w:val="24"/>
              </w:rPr>
            </w:pPr>
          </w:p>
          <w:p w:rsidR="00EB51A4" w:rsidRPr="00836791" w:rsidRDefault="00EB51A4" w:rsidP="00F91588">
            <w:pPr>
              <w:rPr>
                <w:sz w:val="24"/>
                <w:szCs w:val="24"/>
              </w:rPr>
            </w:pPr>
          </w:p>
        </w:tc>
      </w:tr>
    </w:tbl>
    <w:p w:rsidR="00EB51A4" w:rsidRPr="00893879" w:rsidRDefault="00EB51A4" w:rsidP="00EB51A4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EB51A4" w:rsidRDefault="00EB51A4" w:rsidP="00EB51A4">
      <w:r>
        <w:t xml:space="preserve">Date de la dernière mise à jour : </w:t>
      </w:r>
      <w:r w:rsidR="00442A2B">
        <w:rPr>
          <w:b/>
        </w:rPr>
        <w:t>10 janvier 2021</w:t>
      </w:r>
    </w:p>
    <w:p w:rsidR="00EB51A4" w:rsidRDefault="00EB51A4" w:rsidP="00EB51A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B51A4" w:rsidRPr="00FF2AF5" w:rsidRDefault="00EB51A4" w:rsidP="00EB51A4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545559" w:rsidRDefault="00545559"/>
    <w:p w:rsidR="00E33CE6" w:rsidRDefault="00E33CE6" w:rsidP="00977782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53100" cy="43815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CE6" w:rsidRDefault="00E33CE6" w:rsidP="00977782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05475" cy="2143125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2A1" w:rsidRDefault="00977782" w:rsidP="00977782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000625" cy="2812852"/>
            <wp:effectExtent l="0" t="0" r="0" b="698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003" cy="281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782" w:rsidRDefault="00977782" w:rsidP="00977782">
      <w:pPr>
        <w:jc w:val="center"/>
        <w:rPr>
          <w:rFonts w:cstheme="minorHAnsi"/>
          <w:i/>
          <w:sz w:val="18"/>
          <w:szCs w:val="18"/>
        </w:rPr>
      </w:pPr>
      <w:r w:rsidRPr="00977782">
        <w:rPr>
          <w:i/>
          <w:sz w:val="18"/>
          <w:szCs w:val="18"/>
        </w:rPr>
        <w:t xml:space="preserve">2021 : Sur la neige et par groupes de six (Protection </w:t>
      </w:r>
      <w:r w:rsidRPr="00977782">
        <w:rPr>
          <w:rFonts w:cstheme="minorHAnsi"/>
          <w:i/>
          <w:sz w:val="18"/>
          <w:szCs w:val="18"/>
        </w:rPr>
        <w:t>"</w:t>
      </w:r>
      <w:r w:rsidRPr="00977782">
        <w:rPr>
          <w:i/>
          <w:sz w:val="18"/>
          <w:szCs w:val="18"/>
        </w:rPr>
        <w:t>Coronavirus</w:t>
      </w:r>
      <w:r w:rsidRPr="00977782">
        <w:rPr>
          <w:rFonts w:cstheme="minorHAnsi"/>
          <w:i/>
          <w:sz w:val="18"/>
          <w:szCs w:val="18"/>
        </w:rPr>
        <w:t>"</w:t>
      </w:r>
      <w:r w:rsidR="00E33CE6">
        <w:rPr>
          <w:rFonts w:cstheme="minorHAnsi"/>
          <w:i/>
          <w:sz w:val="18"/>
          <w:szCs w:val="18"/>
        </w:rPr>
        <w:t>)</w:t>
      </w:r>
      <w:bookmarkStart w:id="0" w:name="_GoBack"/>
      <w:bookmarkEnd w:id="0"/>
    </w:p>
    <w:p w:rsidR="00977782" w:rsidRDefault="00977782" w:rsidP="00977782">
      <w:pPr>
        <w:jc w:val="center"/>
        <w:rPr>
          <w:i/>
          <w:sz w:val="18"/>
          <w:szCs w:val="18"/>
        </w:rPr>
      </w:pPr>
      <w:r>
        <w:rPr>
          <w:i/>
          <w:noProof/>
          <w:sz w:val="18"/>
          <w:szCs w:val="18"/>
          <w:lang w:eastAsia="fr-FR"/>
        </w:rPr>
        <w:drawing>
          <wp:inline distT="0" distB="0" distL="0" distR="0">
            <wp:extent cx="4666615" cy="2952454"/>
            <wp:effectExtent l="0" t="0" r="635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3" t="13413" b="6636"/>
                    <a:stretch/>
                  </pic:blipFill>
                  <pic:spPr bwMode="auto">
                    <a:xfrm>
                      <a:off x="0" y="0"/>
                      <a:ext cx="4668376" cy="2953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782" w:rsidRPr="00977782" w:rsidRDefault="00977782" w:rsidP="00977782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2021 : La féerie de la neige</w:t>
      </w:r>
    </w:p>
    <w:p w:rsidR="00977782" w:rsidRDefault="00977782"/>
    <w:sectPr w:rsidR="009777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EC2AAC"/>
    <w:multiLevelType w:val="hybridMultilevel"/>
    <w:tmpl w:val="756E7E00"/>
    <w:lvl w:ilvl="0" w:tplc="C54ED5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CF49E0"/>
    <w:multiLevelType w:val="hybridMultilevel"/>
    <w:tmpl w:val="2AE645BE"/>
    <w:lvl w:ilvl="0" w:tplc="95C41A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1A4"/>
    <w:rsid w:val="001062A1"/>
    <w:rsid w:val="00442A2B"/>
    <w:rsid w:val="00545559"/>
    <w:rsid w:val="00977782"/>
    <w:rsid w:val="00E33CE6"/>
    <w:rsid w:val="00EB5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DE7A0E-89D9-4888-B6C2-FD444899A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51A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B51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EB51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248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4</cp:revision>
  <dcterms:created xsi:type="dcterms:W3CDTF">2021-01-10T20:43:00Z</dcterms:created>
  <dcterms:modified xsi:type="dcterms:W3CDTF">2021-01-12T19:10:00Z</dcterms:modified>
</cp:coreProperties>
</file>